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90D72" w14:textId="5C065399" w:rsidR="009D724E" w:rsidRPr="002D1DE8" w:rsidRDefault="009D724E" w:rsidP="002D1DE8">
      <w:pPr>
        <w:rPr>
          <w:rFonts w:ascii="Arial" w:hAnsi="Arial" w:cs="Arial"/>
          <w:b/>
          <w:bCs/>
          <w:sz w:val="36"/>
          <w:szCs w:val="36"/>
        </w:rPr>
      </w:pPr>
      <w:r w:rsidRPr="002D1DE8">
        <w:rPr>
          <w:rFonts w:ascii="Arial" w:hAnsi="Arial" w:cs="Arial"/>
          <w:b/>
          <w:bCs/>
          <w:sz w:val="36"/>
          <w:szCs w:val="36"/>
        </w:rPr>
        <w:t>Thames Young Mariners</w:t>
      </w:r>
      <w:r w:rsidRPr="002D1DE8">
        <w:rPr>
          <w:rFonts w:ascii="Arial" w:hAnsi="Arial" w:cs="Arial"/>
          <w:b/>
          <w:bCs/>
          <w:sz w:val="36"/>
          <w:szCs w:val="36"/>
        </w:rPr>
        <w:t xml:space="preserve"> site redevelopment proposal</w:t>
      </w:r>
      <w:r w:rsidR="002D1DE8">
        <w:rPr>
          <w:rFonts w:ascii="Arial" w:hAnsi="Arial" w:cs="Arial"/>
          <w:b/>
          <w:bCs/>
          <w:sz w:val="36"/>
          <w:szCs w:val="36"/>
        </w:rPr>
        <w:t xml:space="preserve"> survey. Screen Reader Accessible version.</w:t>
      </w:r>
    </w:p>
    <w:p w14:paraId="6FA9F10A" w14:textId="659BF787" w:rsidR="002D1DE8" w:rsidRPr="002D1DE8" w:rsidRDefault="002D1DE8" w:rsidP="002D1DE8">
      <w:pPr>
        <w:rPr>
          <w:rFonts w:ascii="Arial" w:hAnsi="Arial" w:cs="Arial"/>
          <w:b/>
          <w:bCs/>
          <w:sz w:val="36"/>
          <w:szCs w:val="36"/>
        </w:rPr>
      </w:pPr>
      <w:r w:rsidRPr="002D1DE8">
        <w:rPr>
          <w:rFonts w:ascii="Arial" w:hAnsi="Arial" w:cs="Arial"/>
          <w:b/>
          <w:bCs/>
          <w:sz w:val="36"/>
          <w:szCs w:val="36"/>
        </w:rPr>
        <w:t xml:space="preserve">If you have any questions about this survey or wish to return a completed </w:t>
      </w:r>
      <w:proofErr w:type="gramStart"/>
      <w:r w:rsidRPr="002D1DE8">
        <w:rPr>
          <w:rFonts w:ascii="Arial" w:hAnsi="Arial" w:cs="Arial"/>
          <w:b/>
          <w:bCs/>
          <w:sz w:val="36"/>
          <w:szCs w:val="36"/>
        </w:rPr>
        <w:t>survey</w:t>
      </w:r>
      <w:proofErr w:type="gramEnd"/>
      <w:r w:rsidRPr="002D1DE8">
        <w:rPr>
          <w:rFonts w:ascii="Arial" w:hAnsi="Arial" w:cs="Arial"/>
          <w:b/>
          <w:bCs/>
          <w:sz w:val="36"/>
          <w:szCs w:val="36"/>
        </w:rPr>
        <w:t xml:space="preserve"> please contact: </w:t>
      </w:r>
    </w:p>
    <w:p w14:paraId="61276695" w14:textId="588F02D3" w:rsidR="002D1DE8" w:rsidRPr="002D1DE8" w:rsidRDefault="002D1DE8" w:rsidP="002D1DE8">
      <w:pPr>
        <w:rPr>
          <w:rFonts w:ascii="Arial" w:hAnsi="Arial" w:cs="Arial"/>
          <w:b/>
          <w:bCs/>
          <w:sz w:val="36"/>
          <w:szCs w:val="36"/>
        </w:rPr>
      </w:pPr>
      <w:r w:rsidRPr="002D1DE8">
        <w:rPr>
          <w:rFonts w:ascii="Arial" w:hAnsi="Arial" w:cs="Arial"/>
          <w:b/>
          <w:bCs/>
          <w:sz w:val="36"/>
          <w:szCs w:val="36"/>
        </w:rPr>
        <w:t>FeedbackTYM@surreycc.gov.uk</w:t>
      </w:r>
    </w:p>
    <w:p w14:paraId="4DB9DE0E" w14:textId="1573B969" w:rsidR="002D1DE8" w:rsidRPr="002D1DE8" w:rsidRDefault="002D1DE8" w:rsidP="002D1DE8">
      <w:pPr>
        <w:rPr>
          <w:rFonts w:ascii="Arial" w:hAnsi="Arial" w:cs="Arial"/>
          <w:b/>
          <w:bCs/>
          <w:sz w:val="36"/>
          <w:szCs w:val="36"/>
        </w:rPr>
      </w:pPr>
      <w:r w:rsidRPr="002D1DE8">
        <w:rPr>
          <w:rFonts w:ascii="Arial" w:hAnsi="Arial" w:cs="Arial"/>
          <w:b/>
          <w:bCs/>
          <w:sz w:val="36"/>
          <w:szCs w:val="36"/>
        </w:rPr>
        <w:t xml:space="preserve">The </w:t>
      </w:r>
      <w:r w:rsidRPr="002D1DE8">
        <w:rPr>
          <w:rFonts w:ascii="Arial" w:hAnsi="Arial" w:cs="Arial"/>
          <w:b/>
          <w:bCs/>
          <w:sz w:val="36"/>
          <w:szCs w:val="36"/>
        </w:rPr>
        <w:t>Property Helpdesk – 02085419000 Option 6 and they will direct the query to the most appropriate person.</w:t>
      </w:r>
    </w:p>
    <w:p w14:paraId="139CA479" w14:textId="5DABCF0B" w:rsidR="002D1DE8" w:rsidRPr="002D1DE8" w:rsidRDefault="002D1DE8" w:rsidP="002D1DE8">
      <w:pPr>
        <w:rPr>
          <w:rFonts w:ascii="Arial" w:hAnsi="Arial" w:cs="Arial"/>
          <w:b/>
          <w:bCs/>
          <w:sz w:val="36"/>
          <w:szCs w:val="36"/>
        </w:rPr>
      </w:pPr>
      <w:r w:rsidRPr="002D1DE8">
        <w:rPr>
          <w:rFonts w:ascii="Arial" w:hAnsi="Arial" w:cs="Arial"/>
          <w:b/>
          <w:bCs/>
          <w:sz w:val="36"/>
          <w:szCs w:val="36"/>
        </w:rPr>
        <w:t>Thames Young Mariners Survey, Land and Property Team</w:t>
      </w:r>
      <w:r w:rsidRPr="002D1DE8">
        <w:rPr>
          <w:rFonts w:ascii="Arial" w:hAnsi="Arial" w:cs="Arial"/>
          <w:b/>
          <w:bCs/>
          <w:sz w:val="36"/>
          <w:szCs w:val="36"/>
        </w:rPr>
        <w:t xml:space="preserve">, Woodhatch Place, </w:t>
      </w:r>
      <w:proofErr w:type="spellStart"/>
      <w:r w:rsidRPr="002D1DE8">
        <w:rPr>
          <w:rFonts w:ascii="Arial" w:hAnsi="Arial" w:cs="Arial"/>
          <w:b/>
          <w:bCs/>
          <w:sz w:val="36"/>
          <w:szCs w:val="36"/>
        </w:rPr>
        <w:t>Cockshot</w:t>
      </w:r>
      <w:proofErr w:type="spellEnd"/>
      <w:r w:rsidRPr="002D1DE8">
        <w:rPr>
          <w:rFonts w:ascii="Arial" w:hAnsi="Arial" w:cs="Arial"/>
          <w:b/>
          <w:bCs/>
          <w:sz w:val="36"/>
          <w:szCs w:val="36"/>
        </w:rPr>
        <w:t xml:space="preserve"> Hill, Reigate RH2 8EF</w:t>
      </w:r>
    </w:p>
    <w:p w14:paraId="6CC1195E" w14:textId="77777777" w:rsidR="002D1DE8" w:rsidRPr="002D1DE8" w:rsidRDefault="002D1DE8" w:rsidP="002D1DE8">
      <w:pPr>
        <w:rPr>
          <w:rFonts w:ascii="Arial" w:hAnsi="Arial" w:cs="Arial"/>
          <w:b/>
          <w:bCs/>
          <w:sz w:val="36"/>
          <w:szCs w:val="36"/>
        </w:rPr>
      </w:pPr>
      <w:r w:rsidRPr="002D1DE8">
        <w:rPr>
          <w:rFonts w:ascii="Arial" w:hAnsi="Arial" w:cs="Arial"/>
          <w:b/>
          <w:bCs/>
          <w:sz w:val="36"/>
          <w:szCs w:val="36"/>
        </w:rPr>
        <w:t>This survey closes on 17</w:t>
      </w:r>
      <w:r w:rsidRPr="002D1DE8">
        <w:rPr>
          <w:rFonts w:ascii="Arial" w:hAnsi="Arial" w:cs="Arial"/>
          <w:b/>
          <w:bCs/>
          <w:sz w:val="36"/>
          <w:szCs w:val="36"/>
          <w:vertAlign w:val="superscript"/>
        </w:rPr>
        <w:t>th</w:t>
      </w:r>
      <w:r w:rsidRPr="002D1DE8">
        <w:rPr>
          <w:rFonts w:ascii="Arial" w:hAnsi="Arial" w:cs="Arial"/>
          <w:b/>
          <w:bCs/>
          <w:sz w:val="36"/>
          <w:szCs w:val="36"/>
        </w:rPr>
        <w:t xml:space="preserve"> May 2022. </w:t>
      </w:r>
    </w:p>
    <w:p w14:paraId="2332BE73" w14:textId="5156AA90" w:rsidR="002D1DE8" w:rsidRPr="002D1DE8" w:rsidRDefault="002D1DE8" w:rsidP="002D1DE8">
      <w:pPr>
        <w:rPr>
          <w:rFonts w:ascii="Arial" w:hAnsi="Arial" w:cs="Arial"/>
          <w:b/>
          <w:bCs/>
          <w:sz w:val="36"/>
          <w:szCs w:val="36"/>
        </w:rPr>
      </w:pPr>
      <w:r w:rsidRPr="002D1DE8">
        <w:rPr>
          <w:rFonts w:ascii="Arial" w:hAnsi="Arial" w:cs="Arial"/>
          <w:b/>
          <w:bCs/>
          <w:sz w:val="36"/>
          <w:szCs w:val="36"/>
        </w:rPr>
        <w:t>Questions</w:t>
      </w:r>
    </w:p>
    <w:p w14:paraId="79EC412C" w14:textId="07E187E6" w:rsidR="009D724E" w:rsidRPr="002D1DE8" w:rsidRDefault="009D724E" w:rsidP="002D1DE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36"/>
          <w:szCs w:val="36"/>
        </w:rPr>
      </w:pPr>
      <w:r w:rsidRPr="002D1DE8">
        <w:rPr>
          <w:rFonts w:ascii="Arial" w:hAnsi="Arial" w:cs="Arial"/>
          <w:b/>
          <w:bCs/>
          <w:sz w:val="36"/>
          <w:szCs w:val="36"/>
        </w:rPr>
        <w:t>Do you support or disagree with the proposal to redevelop and enhance the outdoor learning provision at the Thames Young Mariners site</w:t>
      </w:r>
      <w:r w:rsidRPr="002D1DE8">
        <w:rPr>
          <w:rFonts w:ascii="Arial" w:hAnsi="Arial" w:cs="Arial"/>
          <w:b/>
          <w:bCs/>
          <w:sz w:val="36"/>
          <w:szCs w:val="36"/>
        </w:rPr>
        <w:t>? Please answer S</w:t>
      </w:r>
      <w:r w:rsidRPr="002D1DE8">
        <w:rPr>
          <w:rFonts w:ascii="Arial" w:hAnsi="Arial" w:cs="Arial"/>
          <w:b/>
          <w:bCs/>
          <w:sz w:val="36"/>
          <w:szCs w:val="36"/>
        </w:rPr>
        <w:t>trongly support</w:t>
      </w:r>
      <w:r w:rsidRPr="002D1DE8">
        <w:rPr>
          <w:rFonts w:ascii="Arial" w:hAnsi="Arial" w:cs="Arial"/>
          <w:b/>
          <w:bCs/>
          <w:sz w:val="36"/>
          <w:szCs w:val="36"/>
        </w:rPr>
        <w:t xml:space="preserve">, </w:t>
      </w:r>
      <w:r w:rsidRPr="002D1DE8">
        <w:rPr>
          <w:rFonts w:ascii="Arial" w:hAnsi="Arial" w:cs="Arial"/>
          <w:b/>
          <w:bCs/>
          <w:sz w:val="36"/>
          <w:szCs w:val="36"/>
        </w:rPr>
        <w:t>Support</w:t>
      </w:r>
      <w:r w:rsidRPr="002D1DE8">
        <w:rPr>
          <w:rFonts w:ascii="Arial" w:hAnsi="Arial" w:cs="Arial"/>
          <w:b/>
          <w:bCs/>
          <w:sz w:val="36"/>
          <w:szCs w:val="36"/>
        </w:rPr>
        <w:t xml:space="preserve">, </w:t>
      </w:r>
      <w:proofErr w:type="gramStart"/>
      <w:r w:rsidRPr="002D1DE8">
        <w:rPr>
          <w:rFonts w:ascii="Arial" w:hAnsi="Arial" w:cs="Arial"/>
          <w:b/>
          <w:bCs/>
          <w:sz w:val="36"/>
          <w:szCs w:val="36"/>
        </w:rPr>
        <w:t>Not</w:t>
      </w:r>
      <w:proofErr w:type="gramEnd"/>
      <w:r w:rsidRPr="002D1DE8">
        <w:rPr>
          <w:rFonts w:ascii="Arial" w:hAnsi="Arial" w:cs="Arial"/>
          <w:b/>
          <w:bCs/>
          <w:sz w:val="36"/>
          <w:szCs w:val="36"/>
        </w:rPr>
        <w:t xml:space="preserve"> sure</w:t>
      </w:r>
      <w:r w:rsidRPr="002D1DE8">
        <w:rPr>
          <w:rFonts w:ascii="Arial" w:hAnsi="Arial" w:cs="Arial"/>
          <w:b/>
          <w:bCs/>
          <w:sz w:val="36"/>
          <w:szCs w:val="36"/>
        </w:rPr>
        <w:t xml:space="preserve">, </w:t>
      </w:r>
      <w:r w:rsidRPr="002D1DE8">
        <w:rPr>
          <w:rFonts w:ascii="Arial" w:hAnsi="Arial" w:cs="Arial"/>
          <w:b/>
          <w:bCs/>
          <w:sz w:val="36"/>
          <w:szCs w:val="36"/>
        </w:rPr>
        <w:t xml:space="preserve">Disagree </w:t>
      </w:r>
      <w:r w:rsidRPr="002D1DE8">
        <w:rPr>
          <w:rFonts w:ascii="Arial" w:hAnsi="Arial" w:cs="Arial"/>
          <w:b/>
          <w:bCs/>
          <w:sz w:val="36"/>
          <w:szCs w:val="36"/>
        </w:rPr>
        <w:t xml:space="preserve">or </w:t>
      </w:r>
      <w:r w:rsidRPr="002D1DE8">
        <w:rPr>
          <w:rFonts w:ascii="Arial" w:hAnsi="Arial" w:cs="Arial"/>
          <w:b/>
          <w:bCs/>
          <w:sz w:val="36"/>
          <w:szCs w:val="36"/>
        </w:rPr>
        <w:t xml:space="preserve">Strongly disagree </w:t>
      </w:r>
    </w:p>
    <w:p w14:paraId="778D2766" w14:textId="77777777" w:rsidR="009D724E" w:rsidRPr="002D1DE8" w:rsidRDefault="009D724E" w:rsidP="002D1DE8">
      <w:pPr>
        <w:rPr>
          <w:rFonts w:ascii="Arial" w:hAnsi="Arial" w:cs="Arial"/>
          <w:b/>
          <w:bCs/>
          <w:sz w:val="36"/>
          <w:szCs w:val="36"/>
        </w:rPr>
      </w:pPr>
    </w:p>
    <w:p w14:paraId="5AC9CACB" w14:textId="7ED26630" w:rsidR="009D724E" w:rsidRPr="002D1DE8" w:rsidRDefault="009D724E" w:rsidP="002D1DE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36"/>
          <w:szCs w:val="36"/>
        </w:rPr>
      </w:pPr>
      <w:r w:rsidRPr="002D1DE8">
        <w:rPr>
          <w:rFonts w:ascii="Arial" w:hAnsi="Arial" w:cs="Arial"/>
          <w:b/>
          <w:bCs/>
          <w:sz w:val="36"/>
          <w:szCs w:val="36"/>
        </w:rPr>
        <w:t>Do you support or disagree with the design principles and site arrangement proposed as shown on the ‘Site Plan’?</w:t>
      </w:r>
      <w:r w:rsidRPr="002D1DE8">
        <w:rPr>
          <w:rFonts w:ascii="Arial" w:hAnsi="Arial" w:cs="Arial"/>
          <w:b/>
          <w:bCs/>
          <w:sz w:val="36"/>
          <w:szCs w:val="36"/>
        </w:rPr>
        <w:t xml:space="preserve"> </w:t>
      </w:r>
      <w:r w:rsidRPr="002D1DE8">
        <w:rPr>
          <w:rFonts w:ascii="Arial" w:hAnsi="Arial" w:cs="Arial"/>
          <w:b/>
          <w:bCs/>
          <w:sz w:val="36"/>
          <w:szCs w:val="36"/>
        </w:rPr>
        <w:t xml:space="preserve">Please answer Strongly support, Support, </w:t>
      </w:r>
      <w:proofErr w:type="gramStart"/>
      <w:r w:rsidRPr="002D1DE8">
        <w:rPr>
          <w:rFonts w:ascii="Arial" w:hAnsi="Arial" w:cs="Arial"/>
          <w:b/>
          <w:bCs/>
          <w:sz w:val="36"/>
          <w:szCs w:val="36"/>
        </w:rPr>
        <w:t>Not</w:t>
      </w:r>
      <w:proofErr w:type="gramEnd"/>
      <w:r w:rsidRPr="002D1DE8">
        <w:rPr>
          <w:rFonts w:ascii="Arial" w:hAnsi="Arial" w:cs="Arial"/>
          <w:b/>
          <w:bCs/>
          <w:sz w:val="36"/>
          <w:szCs w:val="36"/>
        </w:rPr>
        <w:t xml:space="preserve"> sure, Disagree or Strongly disagree</w:t>
      </w:r>
    </w:p>
    <w:p w14:paraId="7061696E" w14:textId="77777777" w:rsidR="009D724E" w:rsidRPr="002D1DE8" w:rsidRDefault="009D724E" w:rsidP="002D1DE8">
      <w:pPr>
        <w:pStyle w:val="ListParagraph"/>
        <w:rPr>
          <w:rFonts w:ascii="Arial" w:hAnsi="Arial" w:cs="Arial"/>
          <w:b/>
          <w:bCs/>
          <w:sz w:val="36"/>
          <w:szCs w:val="36"/>
        </w:rPr>
      </w:pPr>
    </w:p>
    <w:p w14:paraId="1D7223FD" w14:textId="2F54993B" w:rsidR="009D724E" w:rsidRPr="002D1DE8" w:rsidRDefault="009D724E" w:rsidP="002D1DE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36"/>
          <w:szCs w:val="36"/>
        </w:rPr>
      </w:pPr>
      <w:r w:rsidRPr="002D1DE8">
        <w:rPr>
          <w:rFonts w:ascii="Arial" w:hAnsi="Arial" w:cs="Arial"/>
          <w:b/>
          <w:bCs/>
          <w:sz w:val="36"/>
          <w:szCs w:val="36"/>
        </w:rPr>
        <w:t>Do you support or disagree with the initial details on the approach of replacing the buildings at TYM and supporting outdoor activity equipment/facilities?</w:t>
      </w:r>
      <w:r w:rsidRPr="002D1DE8">
        <w:rPr>
          <w:rFonts w:ascii="Arial" w:hAnsi="Arial" w:cs="Arial"/>
          <w:b/>
          <w:bCs/>
          <w:sz w:val="36"/>
          <w:szCs w:val="36"/>
        </w:rPr>
        <w:t xml:space="preserve"> </w:t>
      </w:r>
      <w:r w:rsidRPr="002D1DE8">
        <w:rPr>
          <w:rFonts w:ascii="Arial" w:hAnsi="Arial" w:cs="Arial"/>
          <w:b/>
          <w:bCs/>
          <w:sz w:val="36"/>
          <w:szCs w:val="36"/>
        </w:rPr>
        <w:t xml:space="preserve">Please answer Strongly </w:t>
      </w:r>
      <w:r w:rsidRPr="002D1DE8">
        <w:rPr>
          <w:rFonts w:ascii="Arial" w:hAnsi="Arial" w:cs="Arial"/>
          <w:b/>
          <w:bCs/>
          <w:sz w:val="36"/>
          <w:szCs w:val="36"/>
        </w:rPr>
        <w:lastRenderedPageBreak/>
        <w:t xml:space="preserve">support, Support, </w:t>
      </w:r>
      <w:proofErr w:type="gramStart"/>
      <w:r w:rsidRPr="002D1DE8">
        <w:rPr>
          <w:rFonts w:ascii="Arial" w:hAnsi="Arial" w:cs="Arial"/>
          <w:b/>
          <w:bCs/>
          <w:sz w:val="36"/>
          <w:szCs w:val="36"/>
        </w:rPr>
        <w:t>Not</w:t>
      </w:r>
      <w:proofErr w:type="gramEnd"/>
      <w:r w:rsidRPr="002D1DE8">
        <w:rPr>
          <w:rFonts w:ascii="Arial" w:hAnsi="Arial" w:cs="Arial"/>
          <w:b/>
          <w:bCs/>
          <w:sz w:val="36"/>
          <w:szCs w:val="36"/>
        </w:rPr>
        <w:t xml:space="preserve"> sure, Disagree or Strongly disagree</w:t>
      </w:r>
    </w:p>
    <w:p w14:paraId="3EDB6565" w14:textId="77777777" w:rsidR="009D724E" w:rsidRPr="002D1DE8" w:rsidRDefault="009D724E" w:rsidP="002D1DE8">
      <w:pPr>
        <w:pStyle w:val="ListParagraph"/>
        <w:rPr>
          <w:rFonts w:ascii="Arial" w:hAnsi="Arial" w:cs="Arial"/>
          <w:b/>
          <w:bCs/>
          <w:sz w:val="36"/>
          <w:szCs w:val="36"/>
        </w:rPr>
      </w:pPr>
    </w:p>
    <w:p w14:paraId="01CDAE49" w14:textId="2CB2E4D4" w:rsidR="009D724E" w:rsidRPr="002D1DE8" w:rsidRDefault="009D724E" w:rsidP="002D1DE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36"/>
          <w:szCs w:val="36"/>
        </w:rPr>
      </w:pPr>
      <w:r w:rsidRPr="002D1DE8">
        <w:rPr>
          <w:rFonts w:ascii="Arial" w:hAnsi="Arial" w:cs="Arial"/>
          <w:b/>
          <w:bCs/>
          <w:sz w:val="36"/>
          <w:szCs w:val="36"/>
        </w:rPr>
        <w:t>What sustainability measures do you consider most important for the site</w:t>
      </w:r>
      <w:r w:rsidRPr="002D1DE8">
        <w:rPr>
          <w:rFonts w:ascii="Arial" w:hAnsi="Arial" w:cs="Arial"/>
          <w:b/>
          <w:bCs/>
          <w:sz w:val="36"/>
          <w:szCs w:val="36"/>
        </w:rPr>
        <w:t>? Please</w:t>
      </w:r>
      <w:r w:rsidR="002D1DE8" w:rsidRPr="002D1DE8">
        <w:rPr>
          <w:rFonts w:ascii="Arial" w:hAnsi="Arial" w:cs="Arial"/>
          <w:b/>
          <w:bCs/>
          <w:sz w:val="36"/>
          <w:szCs w:val="36"/>
        </w:rPr>
        <w:t xml:space="preserve"> place a ranking number next to the statement with 1 being least important and 8 being most important</w:t>
      </w:r>
    </w:p>
    <w:p w14:paraId="4AA3CAC9" w14:textId="77777777" w:rsidR="009D724E" w:rsidRPr="002D1DE8" w:rsidRDefault="009D724E" w:rsidP="002D1DE8">
      <w:pPr>
        <w:rPr>
          <w:rFonts w:ascii="Arial" w:hAnsi="Arial" w:cs="Arial"/>
          <w:b/>
          <w:bCs/>
          <w:sz w:val="36"/>
          <w:szCs w:val="36"/>
        </w:rPr>
      </w:pPr>
      <w:r w:rsidRPr="002D1DE8">
        <w:rPr>
          <w:rFonts w:ascii="Arial" w:hAnsi="Arial" w:cs="Arial"/>
          <w:b/>
          <w:bCs/>
          <w:sz w:val="36"/>
          <w:szCs w:val="36"/>
        </w:rPr>
        <w:t>Renewable energy technologies</w:t>
      </w:r>
    </w:p>
    <w:p w14:paraId="08A75791" w14:textId="77777777" w:rsidR="009D724E" w:rsidRPr="002D1DE8" w:rsidRDefault="009D724E" w:rsidP="002D1DE8">
      <w:pPr>
        <w:rPr>
          <w:rFonts w:ascii="Arial" w:hAnsi="Arial" w:cs="Arial"/>
          <w:b/>
          <w:bCs/>
          <w:sz w:val="36"/>
          <w:szCs w:val="36"/>
        </w:rPr>
      </w:pPr>
      <w:r w:rsidRPr="002D1DE8">
        <w:rPr>
          <w:rFonts w:ascii="Arial" w:hAnsi="Arial" w:cs="Arial"/>
          <w:b/>
          <w:bCs/>
          <w:sz w:val="36"/>
          <w:szCs w:val="36"/>
        </w:rPr>
        <w:t>Creating more energy efficient buildings</w:t>
      </w:r>
    </w:p>
    <w:p w14:paraId="16D7184A" w14:textId="77777777" w:rsidR="009D724E" w:rsidRPr="002D1DE8" w:rsidRDefault="009D724E" w:rsidP="002D1DE8">
      <w:pPr>
        <w:rPr>
          <w:rFonts w:ascii="Arial" w:hAnsi="Arial" w:cs="Arial"/>
          <w:b/>
          <w:bCs/>
          <w:sz w:val="36"/>
          <w:szCs w:val="36"/>
        </w:rPr>
      </w:pPr>
      <w:r w:rsidRPr="002D1DE8">
        <w:rPr>
          <w:rFonts w:ascii="Arial" w:hAnsi="Arial" w:cs="Arial"/>
          <w:b/>
          <w:bCs/>
          <w:sz w:val="36"/>
          <w:szCs w:val="36"/>
        </w:rPr>
        <w:t>Improving biodiversity</w:t>
      </w:r>
    </w:p>
    <w:p w14:paraId="54CB94B7" w14:textId="77777777" w:rsidR="009D724E" w:rsidRPr="002D1DE8" w:rsidRDefault="009D724E" w:rsidP="002D1DE8">
      <w:pPr>
        <w:rPr>
          <w:rFonts w:ascii="Arial" w:hAnsi="Arial" w:cs="Arial"/>
          <w:b/>
          <w:bCs/>
          <w:sz w:val="36"/>
          <w:szCs w:val="36"/>
        </w:rPr>
      </w:pPr>
      <w:r w:rsidRPr="002D1DE8">
        <w:rPr>
          <w:rFonts w:ascii="Arial" w:hAnsi="Arial" w:cs="Arial"/>
          <w:b/>
          <w:bCs/>
          <w:sz w:val="36"/>
          <w:szCs w:val="36"/>
        </w:rPr>
        <w:t>Sustainable transport</w:t>
      </w:r>
    </w:p>
    <w:p w14:paraId="21151569" w14:textId="77777777" w:rsidR="009D724E" w:rsidRPr="002D1DE8" w:rsidRDefault="009D724E" w:rsidP="002D1DE8">
      <w:pPr>
        <w:rPr>
          <w:rFonts w:ascii="Arial" w:hAnsi="Arial" w:cs="Arial"/>
          <w:b/>
          <w:bCs/>
          <w:sz w:val="36"/>
          <w:szCs w:val="36"/>
        </w:rPr>
      </w:pPr>
      <w:r w:rsidRPr="002D1DE8">
        <w:rPr>
          <w:rFonts w:ascii="Arial" w:hAnsi="Arial" w:cs="Arial"/>
          <w:b/>
          <w:bCs/>
          <w:sz w:val="36"/>
          <w:szCs w:val="36"/>
        </w:rPr>
        <w:t xml:space="preserve">Sustainable drainage </w:t>
      </w:r>
    </w:p>
    <w:p w14:paraId="40E32A52" w14:textId="77777777" w:rsidR="009D724E" w:rsidRPr="002D1DE8" w:rsidRDefault="009D724E" w:rsidP="002D1DE8">
      <w:pPr>
        <w:rPr>
          <w:rFonts w:ascii="Arial" w:hAnsi="Arial" w:cs="Arial"/>
          <w:b/>
          <w:bCs/>
          <w:sz w:val="36"/>
          <w:szCs w:val="36"/>
        </w:rPr>
      </w:pPr>
      <w:r w:rsidRPr="002D1DE8">
        <w:rPr>
          <w:rFonts w:ascii="Arial" w:hAnsi="Arial" w:cs="Arial"/>
          <w:b/>
          <w:bCs/>
          <w:sz w:val="36"/>
          <w:szCs w:val="36"/>
        </w:rPr>
        <w:t>Adapting to climate change</w:t>
      </w:r>
    </w:p>
    <w:p w14:paraId="65DB6913" w14:textId="77777777" w:rsidR="009D724E" w:rsidRPr="002D1DE8" w:rsidRDefault="009D724E" w:rsidP="002D1DE8">
      <w:pPr>
        <w:rPr>
          <w:rFonts w:ascii="Arial" w:hAnsi="Arial" w:cs="Arial"/>
          <w:b/>
          <w:bCs/>
          <w:sz w:val="36"/>
          <w:szCs w:val="36"/>
        </w:rPr>
      </w:pPr>
      <w:r w:rsidRPr="002D1DE8">
        <w:rPr>
          <w:rFonts w:ascii="Arial" w:hAnsi="Arial" w:cs="Arial"/>
          <w:b/>
          <w:bCs/>
          <w:sz w:val="36"/>
          <w:szCs w:val="36"/>
        </w:rPr>
        <w:t xml:space="preserve">Building materials </w:t>
      </w:r>
    </w:p>
    <w:p w14:paraId="2D5ADD36" w14:textId="77777777" w:rsidR="009D724E" w:rsidRPr="002D1DE8" w:rsidRDefault="009D724E" w:rsidP="002D1DE8">
      <w:pPr>
        <w:rPr>
          <w:rFonts w:ascii="Arial" w:hAnsi="Arial" w:cs="Arial"/>
          <w:b/>
          <w:bCs/>
          <w:sz w:val="36"/>
          <w:szCs w:val="36"/>
        </w:rPr>
      </w:pPr>
      <w:r w:rsidRPr="002D1DE8">
        <w:rPr>
          <w:rFonts w:ascii="Arial" w:hAnsi="Arial" w:cs="Arial"/>
          <w:b/>
          <w:bCs/>
          <w:sz w:val="36"/>
          <w:szCs w:val="36"/>
        </w:rPr>
        <w:t>Type of construction</w:t>
      </w:r>
    </w:p>
    <w:p w14:paraId="11E53C42" w14:textId="77777777" w:rsidR="009D724E" w:rsidRPr="002D1DE8" w:rsidRDefault="009D724E" w:rsidP="002D1DE8">
      <w:pPr>
        <w:pStyle w:val="ListParagraph"/>
        <w:ind w:left="1080"/>
        <w:rPr>
          <w:rFonts w:ascii="Arial" w:hAnsi="Arial" w:cs="Arial"/>
          <w:b/>
          <w:bCs/>
          <w:sz w:val="36"/>
          <w:szCs w:val="36"/>
        </w:rPr>
      </w:pPr>
    </w:p>
    <w:p w14:paraId="22456913" w14:textId="6E912504" w:rsidR="009D724E" w:rsidRPr="002D1DE8" w:rsidRDefault="009D724E" w:rsidP="002D1DE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36"/>
          <w:szCs w:val="36"/>
        </w:rPr>
      </w:pPr>
      <w:r w:rsidRPr="002D1DE8">
        <w:rPr>
          <w:rFonts w:ascii="Arial" w:hAnsi="Arial" w:cs="Arial"/>
          <w:b/>
          <w:bCs/>
          <w:sz w:val="36"/>
          <w:szCs w:val="36"/>
        </w:rPr>
        <w:t>Would you be interested in any further information to be included in the planning application and future communication on the project relating to the following options</w:t>
      </w:r>
      <w:r w:rsidR="002D1DE8" w:rsidRPr="002D1DE8">
        <w:rPr>
          <w:rFonts w:ascii="Arial" w:hAnsi="Arial" w:cs="Arial"/>
          <w:b/>
          <w:bCs/>
          <w:sz w:val="36"/>
          <w:szCs w:val="36"/>
        </w:rPr>
        <w:t>? Please answer yes or no next to each option</w:t>
      </w:r>
    </w:p>
    <w:p w14:paraId="5BDCC11D" w14:textId="77777777" w:rsidR="009D724E" w:rsidRPr="002D1DE8" w:rsidRDefault="009D724E" w:rsidP="002D1DE8">
      <w:pPr>
        <w:rPr>
          <w:rFonts w:ascii="Arial" w:hAnsi="Arial" w:cs="Arial"/>
          <w:b/>
          <w:bCs/>
          <w:sz w:val="36"/>
          <w:szCs w:val="36"/>
        </w:rPr>
      </w:pPr>
      <w:r w:rsidRPr="002D1DE8">
        <w:rPr>
          <w:rFonts w:ascii="Arial" w:hAnsi="Arial" w:cs="Arial"/>
          <w:b/>
          <w:bCs/>
          <w:sz w:val="36"/>
          <w:szCs w:val="36"/>
        </w:rPr>
        <w:t>More about SOLD</w:t>
      </w:r>
    </w:p>
    <w:p w14:paraId="3EE94CC1" w14:textId="3E0DAC0F" w:rsidR="009D724E" w:rsidRPr="002D1DE8" w:rsidRDefault="009D724E" w:rsidP="002D1DE8">
      <w:pPr>
        <w:rPr>
          <w:rFonts w:ascii="Arial" w:hAnsi="Arial" w:cs="Arial"/>
          <w:b/>
          <w:bCs/>
          <w:sz w:val="36"/>
          <w:szCs w:val="36"/>
        </w:rPr>
      </w:pPr>
      <w:r w:rsidRPr="002D1DE8">
        <w:rPr>
          <w:rFonts w:ascii="Arial" w:hAnsi="Arial" w:cs="Arial"/>
          <w:b/>
          <w:bCs/>
          <w:sz w:val="36"/>
          <w:szCs w:val="36"/>
        </w:rPr>
        <w:t xml:space="preserve">Activities SOLD will provide </w:t>
      </w:r>
      <w:r w:rsidR="002D1DE8" w:rsidRPr="002D1DE8">
        <w:rPr>
          <w:rFonts w:ascii="Arial" w:hAnsi="Arial" w:cs="Arial"/>
          <w:b/>
          <w:bCs/>
          <w:sz w:val="36"/>
          <w:szCs w:val="36"/>
        </w:rPr>
        <w:t>on-site</w:t>
      </w:r>
      <w:r w:rsidRPr="002D1DE8">
        <w:rPr>
          <w:rFonts w:ascii="Arial" w:hAnsi="Arial" w:cs="Arial"/>
          <w:b/>
          <w:bCs/>
          <w:sz w:val="36"/>
          <w:szCs w:val="36"/>
        </w:rPr>
        <w:t xml:space="preserve"> once</w:t>
      </w:r>
      <w:r w:rsidR="002D1DE8">
        <w:rPr>
          <w:rFonts w:ascii="Arial" w:hAnsi="Arial" w:cs="Arial"/>
          <w:b/>
          <w:bCs/>
          <w:sz w:val="36"/>
          <w:szCs w:val="36"/>
        </w:rPr>
        <w:t xml:space="preserve"> </w:t>
      </w:r>
      <w:r w:rsidRPr="002D1DE8">
        <w:rPr>
          <w:rFonts w:ascii="Arial" w:hAnsi="Arial" w:cs="Arial"/>
          <w:b/>
          <w:bCs/>
          <w:sz w:val="36"/>
          <w:szCs w:val="36"/>
        </w:rPr>
        <w:t>development is complete</w:t>
      </w:r>
    </w:p>
    <w:p w14:paraId="17324C13" w14:textId="77777777" w:rsidR="009D724E" w:rsidRPr="002D1DE8" w:rsidRDefault="009D724E" w:rsidP="002D1DE8">
      <w:pPr>
        <w:rPr>
          <w:rFonts w:ascii="Arial" w:hAnsi="Arial" w:cs="Arial"/>
          <w:b/>
          <w:bCs/>
          <w:sz w:val="36"/>
          <w:szCs w:val="36"/>
        </w:rPr>
      </w:pPr>
      <w:r w:rsidRPr="002D1DE8">
        <w:rPr>
          <w:rFonts w:ascii="Arial" w:hAnsi="Arial" w:cs="Arial"/>
          <w:b/>
          <w:bCs/>
          <w:sz w:val="36"/>
          <w:szCs w:val="36"/>
        </w:rPr>
        <w:t>Design and external appearance</w:t>
      </w:r>
    </w:p>
    <w:p w14:paraId="7F9D4512" w14:textId="77777777" w:rsidR="009D724E" w:rsidRPr="002D1DE8" w:rsidRDefault="009D724E" w:rsidP="002D1DE8">
      <w:pPr>
        <w:rPr>
          <w:rFonts w:ascii="Arial" w:hAnsi="Arial" w:cs="Arial"/>
          <w:b/>
          <w:bCs/>
          <w:sz w:val="36"/>
          <w:szCs w:val="36"/>
        </w:rPr>
      </w:pPr>
      <w:r w:rsidRPr="002D1DE8">
        <w:rPr>
          <w:rFonts w:ascii="Arial" w:hAnsi="Arial" w:cs="Arial"/>
          <w:b/>
          <w:bCs/>
          <w:sz w:val="36"/>
          <w:szCs w:val="36"/>
        </w:rPr>
        <w:t xml:space="preserve">Sustainability measure </w:t>
      </w:r>
    </w:p>
    <w:p w14:paraId="4F6FD161" w14:textId="77777777" w:rsidR="009D724E" w:rsidRPr="002D1DE8" w:rsidRDefault="009D724E" w:rsidP="002D1DE8">
      <w:pPr>
        <w:rPr>
          <w:rFonts w:ascii="Arial" w:hAnsi="Arial" w:cs="Arial"/>
          <w:b/>
          <w:bCs/>
          <w:sz w:val="36"/>
          <w:szCs w:val="36"/>
        </w:rPr>
      </w:pPr>
      <w:r w:rsidRPr="002D1DE8">
        <w:rPr>
          <w:rFonts w:ascii="Arial" w:hAnsi="Arial" w:cs="Arial"/>
          <w:b/>
          <w:bCs/>
          <w:sz w:val="36"/>
          <w:szCs w:val="36"/>
        </w:rPr>
        <w:t>Landscaping and ecology</w:t>
      </w:r>
    </w:p>
    <w:p w14:paraId="0FC04A3C" w14:textId="77777777" w:rsidR="009D724E" w:rsidRPr="002D1DE8" w:rsidRDefault="009D724E" w:rsidP="002D1DE8">
      <w:pPr>
        <w:rPr>
          <w:rFonts w:ascii="Arial" w:hAnsi="Arial" w:cs="Arial"/>
          <w:b/>
          <w:bCs/>
          <w:sz w:val="36"/>
          <w:szCs w:val="36"/>
        </w:rPr>
      </w:pPr>
      <w:r w:rsidRPr="002D1DE8">
        <w:rPr>
          <w:rFonts w:ascii="Arial" w:hAnsi="Arial" w:cs="Arial"/>
          <w:b/>
          <w:bCs/>
          <w:sz w:val="36"/>
          <w:szCs w:val="36"/>
        </w:rPr>
        <w:lastRenderedPageBreak/>
        <w:t>Views of the proposed development</w:t>
      </w:r>
    </w:p>
    <w:p w14:paraId="5EECAB06" w14:textId="77777777" w:rsidR="009D724E" w:rsidRPr="002D1DE8" w:rsidRDefault="009D724E" w:rsidP="002D1DE8">
      <w:pPr>
        <w:rPr>
          <w:rFonts w:ascii="Arial" w:hAnsi="Arial" w:cs="Arial"/>
          <w:b/>
          <w:bCs/>
          <w:sz w:val="36"/>
          <w:szCs w:val="36"/>
        </w:rPr>
      </w:pPr>
      <w:r w:rsidRPr="002D1DE8">
        <w:rPr>
          <w:rFonts w:ascii="Arial" w:hAnsi="Arial" w:cs="Arial"/>
          <w:b/>
          <w:bCs/>
          <w:sz w:val="36"/>
          <w:szCs w:val="36"/>
        </w:rPr>
        <w:t>Access and parking</w:t>
      </w:r>
    </w:p>
    <w:p w14:paraId="3869ED1B" w14:textId="77777777" w:rsidR="009D724E" w:rsidRPr="002D1DE8" w:rsidRDefault="009D724E" w:rsidP="002D1DE8">
      <w:pPr>
        <w:rPr>
          <w:rFonts w:ascii="Arial" w:hAnsi="Arial" w:cs="Arial"/>
          <w:b/>
          <w:bCs/>
          <w:sz w:val="36"/>
          <w:szCs w:val="36"/>
        </w:rPr>
      </w:pPr>
      <w:r w:rsidRPr="002D1DE8">
        <w:rPr>
          <w:rFonts w:ascii="Arial" w:hAnsi="Arial" w:cs="Arial"/>
          <w:b/>
          <w:bCs/>
          <w:sz w:val="36"/>
          <w:szCs w:val="36"/>
        </w:rPr>
        <w:t>Programme</w:t>
      </w:r>
    </w:p>
    <w:p w14:paraId="52B9FC2D" w14:textId="77777777" w:rsidR="009D724E" w:rsidRPr="002D1DE8" w:rsidRDefault="009D724E" w:rsidP="002D1DE8">
      <w:pPr>
        <w:rPr>
          <w:rFonts w:ascii="Arial" w:hAnsi="Arial" w:cs="Arial"/>
          <w:b/>
          <w:bCs/>
          <w:sz w:val="36"/>
          <w:szCs w:val="36"/>
        </w:rPr>
      </w:pPr>
      <w:r w:rsidRPr="002D1DE8">
        <w:rPr>
          <w:rFonts w:ascii="Arial" w:hAnsi="Arial" w:cs="Arial"/>
          <w:b/>
          <w:bCs/>
          <w:sz w:val="36"/>
          <w:szCs w:val="36"/>
        </w:rPr>
        <w:t>Construction</w:t>
      </w:r>
    </w:p>
    <w:p w14:paraId="440C1C3F" w14:textId="68398A78" w:rsidR="009D724E" w:rsidRPr="002D1DE8" w:rsidRDefault="009D724E" w:rsidP="002D1DE8">
      <w:pPr>
        <w:rPr>
          <w:rFonts w:ascii="Arial" w:hAnsi="Arial" w:cs="Arial"/>
          <w:b/>
          <w:bCs/>
          <w:sz w:val="36"/>
          <w:szCs w:val="36"/>
        </w:rPr>
      </w:pPr>
      <w:r w:rsidRPr="002D1DE8">
        <w:rPr>
          <w:rFonts w:ascii="Arial" w:hAnsi="Arial" w:cs="Arial"/>
          <w:b/>
          <w:bCs/>
          <w:sz w:val="36"/>
          <w:szCs w:val="36"/>
        </w:rPr>
        <w:t xml:space="preserve">Other, </w:t>
      </w:r>
      <w:r w:rsidR="002D1DE8" w:rsidRPr="002D1DE8">
        <w:rPr>
          <w:rFonts w:ascii="Arial" w:hAnsi="Arial" w:cs="Arial"/>
          <w:b/>
          <w:bCs/>
          <w:sz w:val="36"/>
          <w:szCs w:val="36"/>
        </w:rPr>
        <w:t xml:space="preserve">if other </w:t>
      </w:r>
      <w:r w:rsidRPr="002D1DE8">
        <w:rPr>
          <w:rFonts w:ascii="Arial" w:hAnsi="Arial" w:cs="Arial"/>
          <w:b/>
          <w:bCs/>
          <w:sz w:val="36"/>
          <w:szCs w:val="36"/>
        </w:rPr>
        <w:t>please specify</w:t>
      </w:r>
    </w:p>
    <w:p w14:paraId="00BC8E28" w14:textId="77777777" w:rsidR="009D724E" w:rsidRPr="002D1DE8" w:rsidRDefault="009D724E" w:rsidP="002D1DE8">
      <w:pPr>
        <w:rPr>
          <w:rFonts w:ascii="Arial" w:hAnsi="Arial" w:cs="Arial"/>
          <w:b/>
          <w:bCs/>
          <w:sz w:val="36"/>
          <w:szCs w:val="36"/>
          <w:highlight w:val="yellow"/>
        </w:rPr>
      </w:pPr>
    </w:p>
    <w:p w14:paraId="5CA63B0B" w14:textId="0281FC75" w:rsidR="009D724E" w:rsidRPr="002D1DE8" w:rsidRDefault="009D724E" w:rsidP="002D1DE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36"/>
          <w:szCs w:val="36"/>
        </w:rPr>
      </w:pPr>
      <w:r w:rsidRPr="002D1DE8">
        <w:rPr>
          <w:rFonts w:ascii="Arial" w:hAnsi="Arial" w:cs="Arial"/>
          <w:b/>
          <w:bCs/>
          <w:sz w:val="36"/>
          <w:szCs w:val="36"/>
        </w:rPr>
        <w:t>Please leave any further thoughts, comments, or suggestions below</w:t>
      </w:r>
    </w:p>
    <w:p w14:paraId="7033FCC5" w14:textId="77777777" w:rsidR="009D724E" w:rsidRPr="002D1DE8" w:rsidRDefault="009D724E" w:rsidP="002D1DE8">
      <w:pPr>
        <w:pStyle w:val="ListParagraph"/>
        <w:rPr>
          <w:rFonts w:ascii="Arial" w:hAnsi="Arial" w:cs="Arial"/>
          <w:b/>
          <w:bCs/>
          <w:sz w:val="36"/>
          <w:szCs w:val="36"/>
        </w:rPr>
      </w:pPr>
    </w:p>
    <w:p w14:paraId="15750CD4" w14:textId="77777777" w:rsidR="009D724E" w:rsidRPr="002D1DE8" w:rsidRDefault="009D724E" w:rsidP="002D1DE8">
      <w:pPr>
        <w:pStyle w:val="ListParagraph"/>
        <w:rPr>
          <w:rFonts w:ascii="Arial" w:hAnsi="Arial" w:cs="Arial"/>
          <w:b/>
          <w:bCs/>
          <w:sz w:val="36"/>
          <w:szCs w:val="36"/>
        </w:rPr>
      </w:pPr>
    </w:p>
    <w:p w14:paraId="4679CCD9" w14:textId="77777777" w:rsidR="009D724E" w:rsidRPr="002D1DE8" w:rsidRDefault="009D724E" w:rsidP="002D1DE8">
      <w:pPr>
        <w:rPr>
          <w:rFonts w:ascii="Arial" w:hAnsi="Arial" w:cs="Arial"/>
          <w:b/>
          <w:bCs/>
          <w:sz w:val="36"/>
          <w:szCs w:val="36"/>
        </w:rPr>
      </w:pPr>
      <w:r w:rsidRPr="002D1DE8">
        <w:rPr>
          <w:rFonts w:ascii="Arial" w:hAnsi="Arial" w:cs="Arial"/>
          <w:b/>
          <w:bCs/>
          <w:sz w:val="36"/>
          <w:szCs w:val="36"/>
        </w:rPr>
        <w:t>Thank you for taking the time to complete this consultation questionnaire.</w:t>
      </w:r>
    </w:p>
    <w:p w14:paraId="3B009C2B" w14:textId="77777777" w:rsidR="009D724E" w:rsidRPr="002D1DE8" w:rsidRDefault="009D724E" w:rsidP="002D1DE8">
      <w:pPr>
        <w:rPr>
          <w:rFonts w:ascii="Arial" w:hAnsi="Arial" w:cs="Arial"/>
          <w:b/>
          <w:bCs/>
          <w:sz w:val="36"/>
          <w:szCs w:val="36"/>
        </w:rPr>
      </w:pPr>
    </w:p>
    <w:p w14:paraId="5B799787" w14:textId="46858A5B" w:rsidR="00E72B9B" w:rsidRPr="002D1DE8" w:rsidRDefault="00E72B9B" w:rsidP="002D1DE8">
      <w:pPr>
        <w:rPr>
          <w:rFonts w:ascii="Arial" w:hAnsi="Arial" w:cs="Arial"/>
          <w:b/>
          <w:bCs/>
          <w:sz w:val="36"/>
          <w:szCs w:val="36"/>
        </w:rPr>
      </w:pPr>
    </w:p>
    <w:sectPr w:rsidR="00E72B9B" w:rsidRPr="002D1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E1C94"/>
    <w:multiLevelType w:val="hybridMultilevel"/>
    <w:tmpl w:val="416883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572846"/>
    <w:multiLevelType w:val="hybridMultilevel"/>
    <w:tmpl w:val="91807F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D415B1"/>
    <w:multiLevelType w:val="hybridMultilevel"/>
    <w:tmpl w:val="B1CEDE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F53317"/>
    <w:multiLevelType w:val="hybridMultilevel"/>
    <w:tmpl w:val="575493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BC3385"/>
    <w:multiLevelType w:val="hybridMultilevel"/>
    <w:tmpl w:val="6B8652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28678C"/>
    <w:multiLevelType w:val="hybridMultilevel"/>
    <w:tmpl w:val="6FAC8F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4E"/>
    <w:rsid w:val="002D1DE8"/>
    <w:rsid w:val="009D724E"/>
    <w:rsid w:val="00E7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D61AB"/>
  <w15:chartTrackingRefBased/>
  <w15:docId w15:val="{956D3763-9FFF-4833-8E01-ED3B1388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24E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1D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Dodd</dc:creator>
  <cp:keywords/>
  <dc:description/>
  <cp:lastModifiedBy>Erica Dodd</cp:lastModifiedBy>
  <cp:revision>1</cp:revision>
  <dcterms:created xsi:type="dcterms:W3CDTF">2022-04-11T14:54:00Z</dcterms:created>
  <dcterms:modified xsi:type="dcterms:W3CDTF">2022-04-11T15:13:00Z</dcterms:modified>
</cp:coreProperties>
</file>